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Charles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Irvin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Marcella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Irvin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Charles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Irvin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Marcella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Irvin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BLANDBURY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01/10/2019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BLANDBURY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01/10/2019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